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FE" w:rsidRDefault="008D06FE" w:rsidP="008D06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PERSONEL BAŞLAYIŞ</w:t>
      </w:r>
    </w:p>
    <w:p w:rsidR="008D06FE" w:rsidRDefault="008D06FE" w:rsidP="008D06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6FE" w:rsidRDefault="008D06FE" w:rsidP="008D06FE">
      <w:pPr>
        <w:pStyle w:val="3-normalyaz0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Cs/>
        </w:rPr>
        <w:t>Merkez sahibi ve personele ait dilekçeleri,</w:t>
      </w:r>
    </w:p>
    <w:p w:rsidR="008D06FE" w:rsidRDefault="008D06FE" w:rsidP="008D06FE">
      <w:pPr>
        <w:pStyle w:val="3-normalyaz0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Cs/>
        </w:rPr>
        <w:t>Personele ait diploma, adli sicil kaydı, nüfus cüzdanı asılları ve fotokopileri ve 2 adet fotoğraf</w:t>
      </w:r>
    </w:p>
    <w:p w:rsidR="008D06FE" w:rsidRDefault="008D06FE" w:rsidP="008D06FE">
      <w:pPr>
        <w:pStyle w:val="3-normalyaz0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Cs/>
        </w:rPr>
        <w:t>Personelin sağlık engeli olmadığına dair beyanı</w:t>
      </w:r>
    </w:p>
    <w:p w:rsidR="008D06FE" w:rsidRDefault="008D06FE" w:rsidP="008D06FE">
      <w:pPr>
        <w:pStyle w:val="3-normalyaz0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Cs/>
        </w:rPr>
        <w:t>Harç ücreti.</w:t>
      </w:r>
    </w:p>
    <w:p w:rsidR="00671949" w:rsidRDefault="00671949"/>
    <w:sectPr w:rsidR="00671949" w:rsidSect="0067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4377A"/>
    <w:multiLevelType w:val="hybridMultilevel"/>
    <w:tmpl w:val="599E8618"/>
    <w:lvl w:ilvl="0" w:tplc="A254DBA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6FE"/>
    <w:rsid w:val="00671949"/>
    <w:rsid w:val="008D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0">
    <w:name w:val="3-normalyaz0"/>
    <w:basedOn w:val="Normal"/>
    <w:rsid w:val="008D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demet.ayas</dc:creator>
  <cp:keywords/>
  <dc:description/>
  <cp:lastModifiedBy>demet.ayas</cp:lastModifiedBy>
  <cp:revision>3</cp:revision>
  <dcterms:created xsi:type="dcterms:W3CDTF">2022-02-22T08:56:00Z</dcterms:created>
  <dcterms:modified xsi:type="dcterms:W3CDTF">2022-02-22T08:56:00Z</dcterms:modified>
</cp:coreProperties>
</file>